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77A7F" w14:textId="77777777" w:rsidR="00E6640D" w:rsidRDefault="00E6640D" w:rsidP="007336BE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E6640D" w:rsidSect="00D02039">
          <w:footerReference w:type="default" r:id="rId8"/>
          <w:headerReference w:type="first" r:id="rId9"/>
          <w:footerReference w:type="first" r:id="rId10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  <w:bookmarkStart w:id="1" w:name="_Hlk63232592"/>
    </w:p>
    <w:bookmarkEnd w:id="0"/>
    <w:bookmarkEnd w:id="1"/>
    <w:p w14:paraId="534CA206" w14:textId="087B57A0" w:rsidR="007336BE" w:rsidRPr="003B3212" w:rsidRDefault="00DA0BD8" w:rsidP="00DA0BD8">
      <w:pPr>
        <w:spacing w:after="0" w:line="240" w:lineRule="auto"/>
        <w:rPr>
          <w:rFonts w:ascii="Century Gothic" w:eastAsia="Calibri" w:hAnsi="Century Gothic" w:cs="Arial"/>
          <w:b/>
          <w:sz w:val="18"/>
          <w:szCs w:val="18"/>
        </w:rPr>
      </w:pPr>
      <w:r w:rsidRPr="003B3212">
        <w:rPr>
          <w:rFonts w:ascii="Century Gothic" w:hAnsi="Century Gothic" w:cs="Arial"/>
          <w:sz w:val="18"/>
          <w:szCs w:val="18"/>
        </w:rPr>
        <w:t>DM/KT/542-1/2</w:t>
      </w:r>
      <w:r w:rsidR="00335999">
        <w:rPr>
          <w:rFonts w:ascii="Century Gothic" w:hAnsi="Century Gothic" w:cs="Arial"/>
          <w:sz w:val="18"/>
          <w:szCs w:val="18"/>
        </w:rPr>
        <w:t>8</w:t>
      </w:r>
      <w:r w:rsidRPr="003B3212">
        <w:rPr>
          <w:rFonts w:ascii="Century Gothic" w:hAnsi="Century Gothic" w:cs="Arial"/>
          <w:sz w:val="18"/>
          <w:szCs w:val="18"/>
        </w:rPr>
        <w:t>/21/</w:t>
      </w:r>
      <w:r w:rsidR="000F5962">
        <w:rPr>
          <w:rFonts w:ascii="Century Gothic" w:hAnsi="Century Gothic" w:cs="Arial"/>
          <w:sz w:val="18"/>
          <w:szCs w:val="18"/>
        </w:rPr>
        <w:t>MKW</w:t>
      </w:r>
      <w:r w:rsidR="00F816AC">
        <w:rPr>
          <w:rFonts w:ascii="Century Gothic" w:hAnsi="Century Gothic" w:cs="Arial"/>
          <w:sz w:val="18"/>
          <w:szCs w:val="18"/>
        </w:rPr>
        <w:t xml:space="preserve">  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      Katowice</w:t>
      </w:r>
      <w:r w:rsidR="00C6744D">
        <w:rPr>
          <w:rFonts w:ascii="Century Gothic" w:hAnsi="Century Gothic" w:cs="Arial"/>
          <w:sz w:val="18"/>
          <w:szCs w:val="18"/>
        </w:rPr>
        <w:t>,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</w:t>
      </w:r>
      <w:r w:rsidR="00A451C9">
        <w:rPr>
          <w:rFonts w:ascii="Century Gothic" w:hAnsi="Century Gothic" w:cs="Arial"/>
          <w:sz w:val="18"/>
          <w:szCs w:val="18"/>
        </w:rPr>
        <w:t>10</w:t>
      </w:r>
      <w:r w:rsidR="00B9438C" w:rsidRPr="003B3212">
        <w:rPr>
          <w:rFonts w:ascii="Century Gothic" w:hAnsi="Century Gothic" w:cs="Arial"/>
          <w:sz w:val="18"/>
          <w:szCs w:val="18"/>
        </w:rPr>
        <w:t>.02.2020</w:t>
      </w:r>
      <w:r w:rsidR="009B23E5">
        <w:rPr>
          <w:rFonts w:ascii="Century Gothic" w:hAnsi="Century Gothic" w:cs="Arial"/>
          <w:sz w:val="18"/>
          <w:szCs w:val="18"/>
        </w:rPr>
        <w:t xml:space="preserve"> </w:t>
      </w:r>
      <w:r w:rsidR="00B90EC7">
        <w:rPr>
          <w:rFonts w:ascii="Century Gothic" w:hAnsi="Century Gothic" w:cs="Arial"/>
          <w:sz w:val="18"/>
          <w:szCs w:val="18"/>
        </w:rPr>
        <w:t>r.</w:t>
      </w:r>
    </w:p>
    <w:p w14:paraId="0E8E3F1E" w14:textId="77777777" w:rsidR="00A61E06" w:rsidRPr="00D37360" w:rsidRDefault="00A61E06" w:rsidP="007336BE">
      <w:pPr>
        <w:spacing w:after="0" w:line="240" w:lineRule="auto"/>
        <w:ind w:left="5664"/>
        <w:rPr>
          <w:rFonts w:ascii="Century Gothic" w:eastAsia="Calibri" w:hAnsi="Century Gothic" w:cs="Arial"/>
          <w:b/>
          <w:sz w:val="22"/>
          <w:szCs w:val="22"/>
        </w:rPr>
      </w:pPr>
    </w:p>
    <w:p w14:paraId="791BD4B8" w14:textId="6E43126A" w:rsidR="00661BA6" w:rsidRPr="00D40D85" w:rsidRDefault="00661BA6" w:rsidP="009B4E09">
      <w:pPr>
        <w:spacing w:after="0" w:line="20" w:lineRule="atLeast"/>
        <w:jc w:val="right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Wojewódzkie Centrum Zarządzania</w:t>
      </w:r>
    </w:p>
    <w:p w14:paraId="3BBC9938" w14:textId="4154A850" w:rsidR="00661BA6" w:rsidRPr="00D40D85" w:rsidRDefault="00CD6E8E" w:rsidP="009B4E09">
      <w:pPr>
        <w:spacing w:after="0" w:line="20" w:lineRule="atLeast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 xml:space="preserve">                                                                                             </w:t>
      </w:r>
      <w:r w:rsidR="00553CC4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661BA6" w:rsidRPr="00D40D85">
        <w:rPr>
          <w:rFonts w:ascii="Century Gothic" w:hAnsi="Century Gothic" w:cs="Arial"/>
          <w:b/>
          <w:bCs/>
          <w:sz w:val="20"/>
          <w:szCs w:val="20"/>
        </w:rPr>
        <w:t>Kryzysowego w Katowicach</w:t>
      </w:r>
    </w:p>
    <w:p w14:paraId="619B3AD4" w14:textId="5547EE6C" w:rsidR="00553CC4" w:rsidRPr="009B4E09" w:rsidRDefault="00CD6E8E" w:rsidP="009B4E09">
      <w:pPr>
        <w:spacing w:after="0" w:line="20" w:lineRule="atLeast"/>
        <w:jc w:val="center"/>
        <w:rPr>
          <w:rFonts w:ascii="Century Gothic" w:hAnsi="Century Gothic"/>
          <w:b/>
          <w:bCs/>
          <w:u w:val="single"/>
        </w:rPr>
      </w:pPr>
      <w:r w:rsidRPr="00D40D85">
        <w:rPr>
          <w:rFonts w:ascii="Century Gothic" w:hAnsi="Century Gothic"/>
          <w:b/>
          <w:bCs/>
        </w:rPr>
        <w:t xml:space="preserve">                                                                       </w:t>
      </w:r>
      <w:r w:rsidRPr="009B4E09">
        <w:rPr>
          <w:rFonts w:ascii="Century Gothic" w:hAnsi="Century Gothic"/>
          <w:b/>
          <w:bCs/>
          <w:u w:val="single"/>
        </w:rPr>
        <w:t>Fax 32 256 22 1</w:t>
      </w:r>
      <w:r w:rsidR="00553CC4" w:rsidRPr="009B4E09">
        <w:rPr>
          <w:rFonts w:ascii="Century Gothic" w:hAnsi="Century Gothic"/>
          <w:b/>
          <w:bCs/>
          <w:u w:val="single"/>
        </w:rPr>
        <w:t xml:space="preserve">3 </w:t>
      </w:r>
    </w:p>
    <w:p w14:paraId="6B2D62E7" w14:textId="38B4497F" w:rsidR="00CD6E8E" w:rsidRPr="009B4E09" w:rsidRDefault="00553CC4" w:rsidP="009B4E09">
      <w:pPr>
        <w:spacing w:after="0" w:line="20" w:lineRule="atLeast"/>
        <w:jc w:val="center"/>
        <w:rPr>
          <w:rFonts w:ascii="Century Gothic" w:hAnsi="Century Gothic"/>
          <w:b/>
          <w:bCs/>
          <w:u w:val="single"/>
        </w:rPr>
      </w:pPr>
      <w:r w:rsidRPr="009B4E09">
        <w:rPr>
          <w:rFonts w:ascii="Century Gothic" w:hAnsi="Century Gothic" w:cs="Arial"/>
          <w:b/>
          <w:bCs/>
          <w:sz w:val="20"/>
          <w:szCs w:val="20"/>
        </w:rPr>
        <w:t xml:space="preserve">                                                                                            </w:t>
      </w:r>
      <w:r w:rsidR="00CD6E8E" w:rsidRPr="009B4E09">
        <w:rPr>
          <w:rFonts w:ascii="Century Gothic" w:hAnsi="Century Gothic" w:cs="Arial"/>
          <w:b/>
          <w:bCs/>
          <w:sz w:val="20"/>
          <w:szCs w:val="20"/>
          <w:u w:val="single"/>
        </w:rPr>
        <w:t>czkws@katowice.uw.gov.pl</w:t>
      </w:r>
    </w:p>
    <w:p w14:paraId="1B305493" w14:textId="77777777" w:rsidR="00486D2D" w:rsidRDefault="00486D2D" w:rsidP="000F0BF1">
      <w:pPr>
        <w:spacing w:after="0" w:line="240" w:lineRule="auto"/>
        <w:ind w:left="57"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p w14:paraId="4E7ED698" w14:textId="4EA4968C" w:rsidR="00E42178" w:rsidRPr="00D40D85" w:rsidRDefault="00CD6E8E" w:rsidP="000F0BF1">
      <w:pPr>
        <w:spacing w:after="0" w:line="240" w:lineRule="auto"/>
        <w:ind w:left="57"/>
        <w:jc w:val="both"/>
        <w:rPr>
          <w:rFonts w:ascii="Century Gothic" w:hAnsi="Century Gothic" w:cs="Arial"/>
          <w:b/>
          <w:bCs/>
          <w:sz w:val="20"/>
          <w:szCs w:val="20"/>
          <w:u w:val="single"/>
        </w:rPr>
      </w:pPr>
      <w:r w:rsidRPr="00D40D85">
        <w:rPr>
          <w:rFonts w:ascii="Century Gothic" w:eastAsia="Calibri" w:hAnsi="Century Gothic" w:cs="Arial"/>
          <w:b/>
          <w:sz w:val="20"/>
          <w:szCs w:val="20"/>
        </w:rPr>
        <w:t xml:space="preserve">                                                                                   </w:t>
      </w:r>
      <w:r w:rsidR="00E42178" w:rsidRPr="00D40D85">
        <w:rPr>
          <w:rFonts w:ascii="Century Gothic" w:eastAsia="Calibri" w:hAnsi="Century Gothic" w:cs="Arial"/>
          <w:b/>
          <w:sz w:val="20"/>
          <w:szCs w:val="20"/>
        </w:rPr>
        <w:t>Informac</w:t>
      </w:r>
      <w:r w:rsidRPr="00D40D85">
        <w:rPr>
          <w:rFonts w:ascii="Century Gothic" w:eastAsia="Calibri" w:hAnsi="Century Gothic" w:cs="Arial"/>
          <w:b/>
          <w:sz w:val="20"/>
          <w:szCs w:val="20"/>
        </w:rPr>
        <w:t>ja</w:t>
      </w:r>
    </w:p>
    <w:p w14:paraId="18106DC6" w14:textId="1F5A1533" w:rsidR="00EC1FA0" w:rsidRPr="00D40D85" w:rsidRDefault="00E42178" w:rsidP="00CD6E8E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  <w:r w:rsidRPr="00D40D85">
        <w:rPr>
          <w:rFonts w:ascii="Century Gothic" w:eastAsia="Calibri" w:hAnsi="Century Gothic" w:cs="Arial"/>
          <w:b/>
          <w:sz w:val="20"/>
          <w:szCs w:val="20"/>
        </w:rPr>
        <w:t>o jakości powietrza w województw</w:t>
      </w:r>
      <w:r w:rsidR="00EC1FA0" w:rsidRPr="00D40D85">
        <w:rPr>
          <w:rFonts w:ascii="Century Gothic" w:eastAsia="Calibri" w:hAnsi="Century Gothic" w:cs="Arial"/>
          <w:b/>
          <w:sz w:val="20"/>
          <w:szCs w:val="20"/>
        </w:rPr>
        <w:t>a</w:t>
      </w:r>
    </w:p>
    <w:p w14:paraId="5DEBFDB9" w14:textId="77777777" w:rsidR="00CD6E8E" w:rsidRPr="00D40D85" w:rsidRDefault="00CD6E8E" w:rsidP="00CD6E8E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793E7E38" w14:textId="77777777" w:rsidTr="009B4E09">
        <w:trPr>
          <w:trHeight w:val="480"/>
        </w:trPr>
        <w:tc>
          <w:tcPr>
            <w:tcW w:w="9668" w:type="dxa"/>
            <w:gridSpan w:val="2"/>
            <w:shd w:val="clear" w:color="auto" w:fill="auto"/>
          </w:tcPr>
          <w:p w14:paraId="1FFE9128" w14:textId="77777777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  <w:t>BIEŻĄCE INFORMACJE ZE STACJI POMIAROWYCH</w:t>
            </w:r>
          </w:p>
          <w:p w14:paraId="04137364" w14:textId="77777777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  <w:t>http://powietrze.katowice.wios.gov.pl/dane-pomiarowe/automatyczne</w:t>
            </w:r>
          </w:p>
        </w:tc>
      </w:tr>
      <w:tr w:rsidR="00EC1FA0" w:rsidRPr="004A7FD0" w14:paraId="35B3E31E" w14:textId="77777777" w:rsidTr="009B4E09">
        <w:tc>
          <w:tcPr>
            <w:tcW w:w="1701" w:type="dxa"/>
            <w:shd w:val="clear" w:color="auto" w:fill="auto"/>
          </w:tcPr>
          <w:p w14:paraId="265D316D" w14:textId="4EC0C802" w:rsidR="00B90EC7" w:rsidRPr="004A7FD0" w:rsidRDefault="00B90EC7" w:rsidP="00B90EC7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0</w:t>
            </w:r>
            <w:r w:rsidR="00335999">
              <w:rPr>
                <w:rFonts w:ascii="Century Gothic" w:eastAsia="Calibri" w:hAnsi="Century Gothic" w:cs="Arial"/>
                <w:sz w:val="20"/>
                <w:szCs w:val="20"/>
              </w:rPr>
              <w:t>9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.02.2021 r.</w:t>
            </w:r>
          </w:p>
          <w:p w14:paraId="7482DDDD" w14:textId="29038A07" w:rsidR="00EC1FA0" w:rsidRPr="004A7FD0" w:rsidRDefault="00B90EC7" w:rsidP="00B90EC7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335999">
              <w:rPr>
                <w:rFonts w:ascii="Century Gothic" w:eastAsia="Calibri" w:hAnsi="Century Gothic" w:cs="Arial"/>
                <w:sz w:val="20"/>
                <w:szCs w:val="20"/>
              </w:rPr>
              <w:t>wtorek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4D5CC23E" w14:textId="0F8E399D" w:rsidR="00EC1FA0" w:rsidRDefault="00EC1FA0" w:rsidP="005D2F53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 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24-godzinnych pyłu zawieszonego PM10 (50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 w:rsidR="002010EF">
              <w:rPr>
                <w:rFonts w:ascii="Century Gothic" w:eastAsia="Calibri" w:hAnsi="Century Gothic" w:cs="Arial"/>
                <w:sz w:val="20"/>
                <w:szCs w:val="20"/>
              </w:rPr>
              <w:t xml:space="preserve"> na stacjach w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 xml:space="preserve"> Wodzisławiu Śląskim o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 xml:space="preserve"> 228 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>%, Rybniku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A451C9">
              <w:rPr>
                <w:rFonts w:ascii="Century Gothic" w:eastAsia="Calibri" w:hAnsi="Century Gothic" w:cs="Arial"/>
                <w:sz w:val="20"/>
                <w:szCs w:val="20"/>
              </w:rPr>
              <w:t xml:space="preserve">o 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>200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 xml:space="preserve"> %, Cieszynie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A451C9">
              <w:rPr>
                <w:rFonts w:ascii="Century Gothic" w:eastAsia="Calibri" w:hAnsi="Century Gothic" w:cs="Arial"/>
                <w:sz w:val="20"/>
                <w:szCs w:val="20"/>
              </w:rPr>
              <w:t xml:space="preserve">o 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>192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 xml:space="preserve"> %,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>Goczałkowicach</w:t>
            </w:r>
            <w:r w:rsidR="00A451C9">
              <w:rPr>
                <w:rFonts w:ascii="Century Gothic" w:eastAsia="Calibri" w:hAnsi="Century Gothic" w:cs="Arial"/>
                <w:sz w:val="20"/>
                <w:szCs w:val="20"/>
              </w:rPr>
              <w:t>-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>Zdroju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A451C9">
              <w:rPr>
                <w:rFonts w:ascii="Century Gothic" w:eastAsia="Calibri" w:hAnsi="Century Gothic" w:cs="Arial"/>
                <w:sz w:val="20"/>
                <w:szCs w:val="20"/>
              </w:rPr>
              <w:t xml:space="preserve">o </w:t>
            </w:r>
            <w:r w:rsidR="000975A8">
              <w:rPr>
                <w:rFonts w:ascii="Century Gothic" w:eastAsia="Calibri" w:hAnsi="Century Gothic" w:cs="Arial"/>
                <w:sz w:val="20"/>
                <w:szCs w:val="20"/>
              </w:rPr>
              <w:t> 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>188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 xml:space="preserve"> %, Żywcu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A451C9">
              <w:rPr>
                <w:rFonts w:ascii="Century Gothic" w:eastAsia="Calibri" w:hAnsi="Century Gothic" w:cs="Arial"/>
                <w:sz w:val="20"/>
                <w:szCs w:val="20"/>
              </w:rPr>
              <w:t xml:space="preserve">o 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>154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 xml:space="preserve"> %,</w:t>
            </w:r>
            <w:r w:rsidR="00A451C9">
              <w:rPr>
                <w:rFonts w:ascii="Century Gothic" w:eastAsia="Calibri" w:hAnsi="Century Gothic" w:cs="Arial"/>
                <w:sz w:val="20"/>
                <w:szCs w:val="20"/>
              </w:rPr>
              <w:t xml:space="preserve"> Ustroniu o 146 %, 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>Katowicach A4  (stacja komunikacyjna</w:t>
            </w:r>
            <w:r w:rsidR="00A451C9">
              <w:rPr>
                <w:rFonts w:ascii="Century Gothic" w:eastAsia="Calibri" w:hAnsi="Century Gothic" w:cs="Arial"/>
                <w:sz w:val="20"/>
                <w:szCs w:val="20"/>
              </w:rPr>
              <w:t xml:space="preserve">) o 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>144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 xml:space="preserve"> %, , Bielsku-Białej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A451C9">
              <w:rPr>
                <w:rFonts w:ascii="Century Gothic" w:eastAsia="Calibri" w:hAnsi="Century Gothic" w:cs="Arial"/>
                <w:sz w:val="20"/>
                <w:szCs w:val="20"/>
              </w:rPr>
              <w:t xml:space="preserve">o 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>130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 xml:space="preserve"> %, Raciborzu</w:t>
            </w:r>
            <w:r w:rsidR="00C60271">
              <w:rPr>
                <w:rFonts w:ascii="Century Gothic" w:eastAsia="Calibri" w:hAnsi="Century Gothic" w:cs="Arial"/>
                <w:sz w:val="20"/>
                <w:szCs w:val="20"/>
              </w:rPr>
              <w:t xml:space="preserve"> o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 xml:space="preserve"> 130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 xml:space="preserve"> %, Tychach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 xml:space="preserve"> 126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 xml:space="preserve"> %, Katowicach</w:t>
            </w:r>
            <w:r w:rsidR="00C60271">
              <w:rPr>
                <w:rFonts w:ascii="Century Gothic" w:eastAsia="Calibri" w:hAnsi="Century Gothic" w:cs="Arial"/>
                <w:sz w:val="20"/>
                <w:szCs w:val="20"/>
              </w:rPr>
              <w:t xml:space="preserve"> o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 xml:space="preserve"> 92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 xml:space="preserve">  %, Gliwicach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C60271">
              <w:rPr>
                <w:rFonts w:ascii="Century Gothic" w:eastAsia="Calibri" w:hAnsi="Century Gothic" w:cs="Arial"/>
                <w:sz w:val="20"/>
                <w:szCs w:val="20"/>
              </w:rPr>
              <w:t xml:space="preserve">o 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>86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 xml:space="preserve"> %, Zabrzu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C60271">
              <w:rPr>
                <w:rFonts w:ascii="Century Gothic" w:eastAsia="Calibri" w:hAnsi="Century Gothic" w:cs="Arial"/>
                <w:sz w:val="20"/>
                <w:szCs w:val="20"/>
              </w:rPr>
              <w:t xml:space="preserve">o 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>78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 xml:space="preserve"> %, Lublińcu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C60271">
              <w:rPr>
                <w:rFonts w:ascii="Century Gothic" w:eastAsia="Calibri" w:hAnsi="Century Gothic" w:cs="Arial"/>
                <w:sz w:val="20"/>
                <w:szCs w:val="20"/>
              </w:rPr>
              <w:t xml:space="preserve">o 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>74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 xml:space="preserve"> %, Sosnowcu</w:t>
            </w:r>
            <w:r w:rsidR="00C60271">
              <w:rPr>
                <w:rFonts w:ascii="Century Gothic" w:eastAsia="Calibri" w:hAnsi="Century Gothic" w:cs="Arial"/>
                <w:sz w:val="20"/>
                <w:szCs w:val="20"/>
              </w:rPr>
              <w:t xml:space="preserve"> o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 xml:space="preserve"> 72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 xml:space="preserve"> %, Zawierciu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C60271">
              <w:rPr>
                <w:rFonts w:ascii="Century Gothic" w:eastAsia="Calibri" w:hAnsi="Century Gothic" w:cs="Arial"/>
                <w:sz w:val="20"/>
                <w:szCs w:val="20"/>
              </w:rPr>
              <w:t xml:space="preserve">o 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>68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 xml:space="preserve"> %, Dąbrowie Górniczej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C60271">
              <w:rPr>
                <w:rFonts w:ascii="Century Gothic" w:eastAsia="Calibri" w:hAnsi="Century Gothic" w:cs="Arial"/>
                <w:sz w:val="20"/>
                <w:szCs w:val="20"/>
              </w:rPr>
              <w:t xml:space="preserve">o 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>44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 xml:space="preserve"> %, Częstochowie (stacja komunikacyjna)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C60271">
              <w:rPr>
                <w:rFonts w:ascii="Century Gothic" w:eastAsia="Calibri" w:hAnsi="Century Gothic" w:cs="Arial"/>
                <w:sz w:val="20"/>
                <w:szCs w:val="20"/>
              </w:rPr>
              <w:t xml:space="preserve">o 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>38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 xml:space="preserve"> %,</w:t>
            </w:r>
            <w:r w:rsidR="00C60271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>Złotym Potoku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C60271">
              <w:rPr>
                <w:rFonts w:ascii="Century Gothic" w:eastAsia="Calibri" w:hAnsi="Century Gothic" w:cs="Arial"/>
                <w:sz w:val="20"/>
                <w:szCs w:val="20"/>
              </w:rPr>
              <w:t xml:space="preserve">o 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>4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 xml:space="preserve"> %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t>;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</w:p>
          <w:p w14:paraId="6EFFF48B" w14:textId="18E8E73B" w:rsidR="00FB6580" w:rsidRDefault="00FB6580" w:rsidP="005D2F53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FB658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poziom alarmowy dla pyłu zawieszonego PM10 w powietrzu został przekroczony na stacji w Wodzisławiu Śląskim;</w:t>
            </w:r>
          </w:p>
          <w:p w14:paraId="01821F51" w14:textId="748247B3" w:rsidR="00FB6580" w:rsidRPr="00FB6580" w:rsidRDefault="00FB6580" w:rsidP="00FB6580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FB658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poziom</w:t>
            </w: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informowania</w:t>
            </w:r>
            <w:r w:rsidRPr="00FB658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dla pyłu zawieszonego PM10 w powietrzu został przekroczony na stacj</w:t>
            </w: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ach </w:t>
            </w:r>
            <w:r w:rsidRPr="00FB658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w </w:t>
            </w:r>
            <w:r w:rsidRPr="00456481"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</w:rPr>
              <w:t>Rybniku, Cieszynie, Goczałkowicach Zdroju, Żywcu</w:t>
            </w:r>
            <w:r w:rsidR="00324814" w:rsidRPr="00456481"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</w:rPr>
              <w:t>,</w:t>
            </w:r>
            <w:r w:rsidR="00C264DD"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</w:rPr>
              <w:t xml:space="preserve"> Ustroniu,</w:t>
            </w:r>
            <w:r w:rsidR="00324814" w:rsidRPr="00456481"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</w:rPr>
              <w:t xml:space="preserve"> </w:t>
            </w:r>
            <w:r w:rsidRPr="00456481"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</w:rPr>
              <w:t>Katowicach (stacja komunikacyjna),</w:t>
            </w:r>
            <w:r w:rsidR="00C264DD"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</w:rPr>
              <w:t xml:space="preserve"> </w:t>
            </w:r>
            <w:r w:rsidRPr="00456481"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</w:rPr>
              <w:t>Bielsku-Białej</w:t>
            </w:r>
            <w:r w:rsidR="00E23C65"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</w:rPr>
              <w:t>, Raciborzu, Tychach</w:t>
            </w:r>
            <w:r w:rsidRPr="00FB658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;</w:t>
            </w:r>
          </w:p>
          <w:p w14:paraId="7A94B36A" w14:textId="77777777" w:rsidR="00EC1FA0" w:rsidRPr="004A7FD0" w:rsidRDefault="00EC1FA0" w:rsidP="00AA048C">
            <w:pPr>
              <w:suppressAutoHyphens/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stężeń: jednogodzinnych dwutlenku azotu (200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jednogodzinnych dwutlenku siarki (350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24-godzinnych dwutlenku siarki (125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ośmiogodzinnych stężeń tlenku węgla (10000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 oraz ośmiogodzinnych stężeń poziomu docelowego ozonu (120 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).</w:t>
            </w:r>
          </w:p>
        </w:tc>
      </w:tr>
      <w:tr w:rsidR="00EC1FA0" w:rsidRPr="004A7FD0" w14:paraId="39009E04" w14:textId="77777777" w:rsidTr="00D57059">
        <w:trPr>
          <w:trHeight w:val="864"/>
        </w:trPr>
        <w:tc>
          <w:tcPr>
            <w:tcW w:w="1701" w:type="dxa"/>
            <w:shd w:val="clear" w:color="auto" w:fill="auto"/>
          </w:tcPr>
          <w:p w14:paraId="4F48DD53" w14:textId="052D7B5B" w:rsidR="00F816AC" w:rsidRPr="004A7FD0" w:rsidRDefault="00335999" w:rsidP="00F816A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10</w:t>
            </w:r>
            <w:r w:rsidR="00F816AC" w:rsidRPr="004A7FD0">
              <w:rPr>
                <w:rFonts w:ascii="Century Gothic" w:eastAsia="Calibri" w:hAnsi="Century Gothic" w:cs="Arial"/>
                <w:sz w:val="20"/>
                <w:szCs w:val="20"/>
              </w:rPr>
              <w:t>.02.2021 r.</w:t>
            </w:r>
          </w:p>
          <w:p w14:paraId="583AE443" w14:textId="426CC630" w:rsidR="00EC1FA0" w:rsidRPr="004A7FD0" w:rsidRDefault="00F816AC" w:rsidP="00F816A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335999">
              <w:rPr>
                <w:rFonts w:ascii="Century Gothic" w:eastAsia="Calibri" w:hAnsi="Century Gothic" w:cs="Arial"/>
                <w:sz w:val="20"/>
                <w:szCs w:val="20"/>
              </w:rPr>
              <w:t>środa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godz. nocne 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>i poranne</w:t>
            </w:r>
          </w:p>
        </w:tc>
        <w:tc>
          <w:tcPr>
            <w:tcW w:w="7967" w:type="dxa"/>
            <w:shd w:val="clear" w:color="auto" w:fill="auto"/>
          </w:tcPr>
          <w:p w14:paraId="2A2E4193" w14:textId="77777777" w:rsidR="00EC1FA0" w:rsidRDefault="00EC1FA0" w:rsidP="00AA048C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poziomów dopuszczalnych lub docelowych 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w odniesieniu do średnich stężeń jednogodzinnych i ośmiogodzinnych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  <w:p w14:paraId="6653D433" w14:textId="7DBA9948" w:rsidR="002010EF" w:rsidRPr="00574CAC" w:rsidRDefault="00574CAC" w:rsidP="00AA048C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w</w:t>
            </w:r>
            <w:r w:rsidR="002010EF"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godzinach nocnych i porannych</w:t>
            </w: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w</w:t>
            </w:r>
            <w:r w:rsidR="004C015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Bielsku Białej,</w:t>
            </w: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Cieszynie,</w:t>
            </w:r>
            <w:r w:rsidR="004C015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Częstochowie,</w:t>
            </w: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Gliwicach, Katowicach, Lublińcu, Rybniku,</w:t>
            </w:r>
            <w:r w:rsidR="004C015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Sosnowcu,</w:t>
            </w: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Goczałkowicach Zdroju, Raciborzu, Tychach, </w:t>
            </w:r>
            <w:r w:rsidR="004C015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Ustroniu, </w:t>
            </w: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Wodzisławiu Śląskim,</w:t>
            </w:r>
            <w:r w:rsidR="008B698A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Zabrzu,</w:t>
            </w:r>
            <w:r w:rsidR="004C015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</w:t>
            </w: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Żywcu stężenia jednogodzinne pyłu PM10 przekraczały poziom 100</w:t>
            </w:r>
            <w:r w:rsidR="005F3247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</w:t>
            </w: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µg/m</w:t>
            </w: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  <w:vertAlign w:val="superscript"/>
              </w:rPr>
              <w:t xml:space="preserve">3 </w:t>
            </w: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(dla pyłu zawieszonego nie ma określonej normy jednogodzinnej).</w:t>
            </w:r>
          </w:p>
        </w:tc>
      </w:tr>
    </w:tbl>
    <w:p w14:paraId="67BAD219" w14:textId="77777777" w:rsidR="00EC1FA0" w:rsidRPr="004A7FD0" w:rsidRDefault="00EC1FA0" w:rsidP="00EC1FA0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328B1C6C" w14:textId="77777777" w:rsidTr="009B4E09">
        <w:trPr>
          <w:trHeight w:val="674"/>
        </w:trPr>
        <w:tc>
          <w:tcPr>
            <w:tcW w:w="9668" w:type="dxa"/>
            <w:gridSpan w:val="2"/>
            <w:shd w:val="clear" w:color="auto" w:fill="auto"/>
          </w:tcPr>
          <w:p w14:paraId="7582D241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PROGNOZOWANA JAKOŚĆ POWIETRZA</w:t>
            </w:r>
          </w:p>
          <w:p w14:paraId="36C8FE9A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(w oparciu o indeks jakości powietrza)</w:t>
            </w: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  <w:p w14:paraId="6C1D15A4" w14:textId="77777777" w:rsid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14:paraId="57DC1E81" w14:textId="3B880463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>w Warszawie</w:t>
            </w:r>
          </w:p>
        </w:tc>
      </w:tr>
      <w:tr w:rsidR="00EC1FA0" w:rsidRPr="004A7FD0" w14:paraId="546B48A8" w14:textId="77777777" w:rsidTr="009B4E09">
        <w:trPr>
          <w:trHeight w:val="461"/>
        </w:trPr>
        <w:tc>
          <w:tcPr>
            <w:tcW w:w="1701" w:type="dxa"/>
            <w:shd w:val="clear" w:color="auto" w:fill="auto"/>
          </w:tcPr>
          <w:p w14:paraId="18F87FD2" w14:textId="7886558A" w:rsidR="00F816AC" w:rsidRPr="004A7FD0" w:rsidRDefault="00335999" w:rsidP="00F816A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bookmarkStart w:id="2" w:name="_Hlk36534954"/>
            <w:r>
              <w:rPr>
                <w:rFonts w:ascii="Century Gothic" w:eastAsia="Calibri" w:hAnsi="Century Gothic" w:cs="Arial"/>
                <w:sz w:val="20"/>
                <w:szCs w:val="20"/>
              </w:rPr>
              <w:t>10</w:t>
            </w:r>
            <w:r w:rsidR="00F816AC" w:rsidRPr="004A7FD0">
              <w:rPr>
                <w:rFonts w:ascii="Century Gothic" w:eastAsia="Calibri" w:hAnsi="Century Gothic" w:cs="Arial"/>
                <w:sz w:val="20"/>
                <w:szCs w:val="20"/>
              </w:rPr>
              <w:t>.02.2021 r.</w:t>
            </w:r>
          </w:p>
          <w:p w14:paraId="07F14CF2" w14:textId="6D9DCD43" w:rsidR="00EC1FA0" w:rsidRPr="004A7FD0" w:rsidRDefault="00F816AC" w:rsidP="00F816A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3823B1">
              <w:rPr>
                <w:rFonts w:ascii="Century Gothic" w:eastAsia="Calibri" w:hAnsi="Century Gothic" w:cs="Arial"/>
                <w:sz w:val="20"/>
                <w:szCs w:val="20"/>
              </w:rPr>
              <w:t>ś</w:t>
            </w:r>
            <w:r w:rsidR="00335999">
              <w:rPr>
                <w:rFonts w:ascii="Century Gothic" w:eastAsia="Calibri" w:hAnsi="Century Gothic" w:cs="Arial"/>
                <w:sz w:val="20"/>
                <w:szCs w:val="20"/>
              </w:rPr>
              <w:t>roda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4F218800" w14:textId="386AE6D6" w:rsidR="00EC1FA0" w:rsidRPr="004A7FD0" w:rsidRDefault="00EC1FA0" w:rsidP="00AA048C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powietrza </w:t>
            </w:r>
            <w:r w:rsidR="00841EAF">
              <w:rPr>
                <w:rFonts w:ascii="Century Gothic" w:hAnsi="Century Gothic" w:cs="Arial"/>
                <w:bCs/>
                <w:sz w:val="20"/>
                <w:szCs w:val="20"/>
              </w:rPr>
              <w:t>ze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względu na poziom pyłu zawieszonego (stężenia dobowe)</w:t>
            </w:r>
            <w:r w:rsidR="005F3247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w części północnej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41EAF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województwa śląskiego 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będzie</w:t>
            </w:r>
            <w:r w:rsidR="003823B1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="007807EA" w:rsidRPr="004A7FD0">
              <w:rPr>
                <w:rFonts w:ascii="Century Gothic" w:hAnsi="Century Gothic"/>
                <w:b/>
                <w:bCs/>
                <w:color w:val="FFC000"/>
                <w:sz w:val="20"/>
                <w:szCs w:val="20"/>
              </w:rPr>
              <w:t>dostateczna</w:t>
            </w:r>
            <w:r w:rsidR="007807EA" w:rsidRPr="004A7FD0">
              <w:rPr>
                <w:rFonts w:ascii="Century Gothic" w:hAnsi="Century Gothic"/>
                <w:sz w:val="20"/>
                <w:szCs w:val="20"/>
              </w:rPr>
              <w:t xml:space="preserve">*; </w:t>
            </w:r>
            <w:r w:rsidR="007807EA" w:rsidRPr="004A7FD0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zanieczyszczenie powietrza stanowi zagrożenie dla zdrowia osób chorych, osób starszych, kobiet w ciąży oraz małych dzieci</w:t>
            </w:r>
            <w:r w:rsidR="009D7157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, w części środkowej i południowej</w:t>
            </w:r>
            <w:r w:rsidR="00D5442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9D7157" w:rsidRPr="004A7FD0">
              <w:rPr>
                <w:rFonts w:ascii="Century Gothic" w:hAnsi="Century Gothic"/>
                <w:b/>
                <w:bCs/>
                <w:color w:val="FFC000"/>
                <w:sz w:val="20"/>
                <w:szCs w:val="20"/>
              </w:rPr>
              <w:t>dostateczna</w:t>
            </w:r>
            <w:r w:rsidR="009D7157" w:rsidRPr="004A7FD0">
              <w:rPr>
                <w:rFonts w:ascii="Century Gothic" w:hAnsi="Century Gothic"/>
                <w:sz w:val="20"/>
                <w:szCs w:val="20"/>
              </w:rPr>
              <w:t>*</w:t>
            </w:r>
            <w:r w:rsidR="009D715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F54CA">
              <w:rPr>
                <w:rFonts w:ascii="Century Gothic" w:hAnsi="Century Gothic"/>
                <w:sz w:val="20"/>
                <w:szCs w:val="20"/>
              </w:rPr>
              <w:t>i</w:t>
            </w:r>
            <w:r w:rsidR="005F3247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F54CA" w:rsidRPr="00364790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zła</w:t>
            </w:r>
            <w:r w:rsidR="00FF54CA" w:rsidRPr="00364790">
              <w:rPr>
                <w:rFonts w:ascii="Century Gothic" w:hAnsi="Century Gothic"/>
                <w:sz w:val="20"/>
                <w:szCs w:val="20"/>
              </w:rPr>
              <w:t xml:space="preserve">*; </w:t>
            </w:r>
            <w:r w:rsidR="00FF54CA" w:rsidRPr="00364790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osoby chore, osoby starsze, kobiety w ciąży oraz małe dzieci</w:t>
            </w:r>
            <w:r w:rsidR="00FF54CA" w:rsidRPr="00364790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="00FF54CA" w:rsidRPr="00364790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powinny unikać przebywania na wolnym powietrzu; pozostałe osoby powinny ograniczyć do minimum wszelką aktywność fizyczną na wolnym powietrzu</w:t>
            </w:r>
            <w:r w:rsidR="00FF54CA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, lokalnie w części środkowej</w:t>
            </w:r>
            <w:r w:rsidR="00DD6904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 i południowo-</w:t>
            </w:r>
            <w:r w:rsidR="00DD6904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zachodniej</w:t>
            </w:r>
            <w:r w:rsidR="00FF54CA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F54CA" w:rsidRPr="00D5442D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bardzo zła</w:t>
            </w:r>
            <w:r w:rsidR="00FF54CA" w:rsidRPr="00364790">
              <w:rPr>
                <w:rFonts w:ascii="Century Gothic" w:hAnsi="Century Gothic"/>
                <w:sz w:val="20"/>
                <w:szCs w:val="20"/>
              </w:rPr>
              <w:t>*</w:t>
            </w:r>
            <w:r w:rsidR="00FF54CA" w:rsidRPr="00403365">
              <w:t xml:space="preserve">; </w:t>
            </w:r>
            <w:r w:rsidR="00FF54CA" w:rsidRPr="00FF54CA">
              <w:rPr>
                <w:rFonts w:ascii="Century Gothic" w:hAnsi="Century Gothic"/>
                <w:bCs/>
                <w:sz w:val="20"/>
                <w:szCs w:val="20"/>
                <w:shd w:val="clear" w:color="auto" w:fill="FFFFFF"/>
              </w:rPr>
              <w:t xml:space="preserve">wszelkie aktywności na zewnątrz są odradzane; </w:t>
            </w:r>
            <w:r w:rsidR="00FF54CA" w:rsidRPr="00FF54CA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osoby chore, osoby starsze, kobiety w ciąży oraz małe dzieci</w:t>
            </w:r>
            <w:r w:rsidR="00FF54CA" w:rsidRPr="00FF54CA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="00FF54CA" w:rsidRPr="00FF54CA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powinny bezwzględnie unikać przebywania na wolnym powietrzu; pozostałe osoby powinny ograniczyć przebywanie na wolnym powietrzu do niezbędnego minimum.</w:t>
            </w:r>
          </w:p>
        </w:tc>
      </w:tr>
      <w:tr w:rsidR="00EC1FA0" w:rsidRPr="004A7FD0" w14:paraId="5CEF1ECD" w14:textId="77777777" w:rsidTr="009A3AA5">
        <w:trPr>
          <w:trHeight w:val="821"/>
        </w:trPr>
        <w:tc>
          <w:tcPr>
            <w:tcW w:w="1701" w:type="dxa"/>
            <w:shd w:val="clear" w:color="auto" w:fill="auto"/>
          </w:tcPr>
          <w:p w14:paraId="32CF3B03" w14:textId="245128FA" w:rsidR="00EC1FA0" w:rsidRPr="004A7FD0" w:rsidRDefault="005D651E" w:rsidP="00AA048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lastRenderedPageBreak/>
              <w:t>1</w:t>
            </w:r>
            <w:r w:rsidR="00335999"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  <w:r w:rsidR="00B90EC7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>02.2021 r.</w:t>
            </w:r>
          </w:p>
          <w:p w14:paraId="53179DBB" w14:textId="51FC3C20" w:rsidR="00EC1FA0" w:rsidRPr="004A7FD0" w:rsidRDefault="00EC1FA0" w:rsidP="00AA048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335999">
              <w:rPr>
                <w:rFonts w:ascii="Century Gothic" w:eastAsia="Calibri" w:hAnsi="Century Gothic" w:cs="Arial"/>
                <w:sz w:val="20"/>
                <w:szCs w:val="20"/>
              </w:rPr>
              <w:t>czwartek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4C0AFF40" w14:textId="3CF9D208" w:rsidR="003823B1" w:rsidRPr="00044FB9" w:rsidRDefault="00E602DF" w:rsidP="008B1CA7">
            <w:pPr>
              <w:jc w:val="both"/>
              <w:rPr>
                <w:rFonts w:ascii="Century Gothic" w:hAnsi="Century Gothic"/>
              </w:rPr>
            </w:pP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powietrza na obszarze województwa śląskiego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ze względu na poziom pyłu zawieszonego (stęże</w:t>
            </w:r>
            <w:bookmarkStart w:id="3" w:name="_GoBack"/>
            <w:bookmarkEnd w:id="3"/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nia dobowe) 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 xml:space="preserve">będzie </w:t>
            </w:r>
            <w:r w:rsidRPr="004A7FD0">
              <w:rPr>
                <w:rFonts w:ascii="Century Gothic" w:hAnsi="Century Gothic"/>
                <w:b/>
                <w:bCs/>
                <w:color w:val="FFC000"/>
                <w:sz w:val="20"/>
                <w:szCs w:val="20"/>
              </w:rPr>
              <w:t>dostateczna</w:t>
            </w:r>
            <w:r w:rsidRPr="004A7FD0">
              <w:rPr>
                <w:rFonts w:ascii="Century Gothic" w:hAnsi="Century Gothic"/>
                <w:sz w:val="20"/>
                <w:szCs w:val="20"/>
              </w:rPr>
              <w:t>*</w:t>
            </w:r>
            <w:r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 i </w:t>
            </w:r>
            <w:r w:rsidRPr="004A7FD0">
              <w:rPr>
                <w:rFonts w:ascii="Century Gothic" w:hAnsi="Century Gothic" w:cs="Arial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*;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umiarkowane do aktywności na wolnym powietrzu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</w:tr>
    </w:tbl>
    <w:bookmarkEnd w:id="2"/>
    <w:p w14:paraId="15EBECCF" w14:textId="5BAABC6C" w:rsidR="002041C5" w:rsidRDefault="00EC1FA0" w:rsidP="00D57059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  <w:r w:rsidRPr="00851228">
        <w:rPr>
          <w:rFonts w:ascii="Arial" w:hAnsi="Arial" w:cs="Arial"/>
          <w:sz w:val="17"/>
          <w:szCs w:val="17"/>
        </w:rPr>
        <w:t xml:space="preserve">*Mapy z prognozami stężeń jednogodzinnych, średniodobowych, maksymalnego stężenia 1-godzinnego, znajdują się na stronie internetowej Głównego Inspektoratu Ochrony Środowiska w Warszawie </w:t>
      </w:r>
      <w:hyperlink r:id="rId11" w:history="1">
        <w:r w:rsidRPr="00851228">
          <w:rPr>
            <w:rFonts w:ascii="Arial" w:hAnsi="Arial" w:cs="Arial"/>
            <w:color w:val="0000FF"/>
            <w:sz w:val="17"/>
            <w:szCs w:val="17"/>
            <w:u w:val="single"/>
          </w:rPr>
          <w:t>http://www.gios.gov.pl</w:t>
        </w:r>
      </w:hyperlink>
      <w:r w:rsidRPr="00851228">
        <w:rPr>
          <w:rFonts w:ascii="Arial" w:hAnsi="Arial" w:cs="Arial"/>
          <w:sz w:val="17"/>
          <w:szCs w:val="17"/>
        </w:rPr>
        <w:t xml:space="preserve"> w zakład</w:t>
      </w:r>
      <w:r>
        <w:rPr>
          <w:rFonts w:ascii="Arial" w:hAnsi="Arial" w:cs="Arial"/>
          <w:sz w:val="17"/>
          <w:szCs w:val="17"/>
        </w:rPr>
        <w:t xml:space="preserve">ce „Jakość Powietrza Prognozy </w:t>
      </w:r>
      <w:r w:rsidRPr="00851228">
        <w:rPr>
          <w:rFonts w:ascii="Arial" w:hAnsi="Arial" w:cs="Arial"/>
          <w:sz w:val="17"/>
          <w:szCs w:val="17"/>
        </w:rPr>
        <w:t xml:space="preserve">Jakości Powietrza/Krótkoterminowe/Prognozy wojewódzkie/Śląskie” (link </w:t>
      </w:r>
      <w:hyperlink r:id="rId12" w:history="1">
        <w:r w:rsidRPr="00851228">
          <w:rPr>
            <w:rStyle w:val="Hipercze"/>
            <w:rFonts w:ascii="Arial" w:hAnsi="Arial" w:cs="Arial"/>
            <w:sz w:val="17"/>
            <w:szCs w:val="17"/>
          </w:rPr>
          <w:t>http://powietrze.gios.gov.pl/pjp/airPollution?woj=slaskie</w:t>
        </w:r>
      </w:hyperlink>
      <w:r w:rsidRPr="00851228">
        <w:rPr>
          <w:rFonts w:ascii="Arial" w:hAnsi="Arial" w:cs="Arial"/>
          <w:sz w:val="17"/>
          <w:szCs w:val="17"/>
        </w:rPr>
        <w:t>).</w:t>
      </w:r>
    </w:p>
    <w:p w14:paraId="224C50D6" w14:textId="77777777" w:rsidR="00D57059" w:rsidRPr="00D57059" w:rsidRDefault="00D57059" w:rsidP="00D57059">
      <w:pPr>
        <w:spacing w:after="0" w:line="240" w:lineRule="auto"/>
        <w:ind w:left="142" w:right="-285"/>
        <w:jc w:val="both"/>
        <w:rPr>
          <w:rFonts w:ascii="Arial" w:hAnsi="Arial" w:cs="Arial"/>
          <w:sz w:val="10"/>
          <w:szCs w:val="1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EC1FA0" w:rsidRPr="004A7FD0" w14:paraId="1AD1443E" w14:textId="77777777" w:rsidTr="009B4E09">
        <w:trPr>
          <w:trHeight w:val="375"/>
        </w:trPr>
        <w:tc>
          <w:tcPr>
            <w:tcW w:w="9526" w:type="dxa"/>
            <w:shd w:val="clear" w:color="auto" w:fill="auto"/>
            <w:vAlign w:val="center"/>
          </w:tcPr>
          <w:p w14:paraId="6920650B" w14:textId="195AB63B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 xml:space="preserve">W godzinach wieczornych, nocnych, porannych jednogodzinne stężenia pyłu zawieszonego mogą być </w:t>
            </w:r>
            <w:r w:rsidR="00B90EC7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wysoki</w:t>
            </w:r>
            <w:r w:rsidR="005F3247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e i bardzo wysokie.</w:t>
            </w:r>
          </w:p>
        </w:tc>
      </w:tr>
    </w:tbl>
    <w:p w14:paraId="6933D1EB" w14:textId="77777777" w:rsidR="00EC1FA0" w:rsidRPr="00CA6278" w:rsidRDefault="00EC1FA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04090495" w14:textId="77777777" w:rsidR="00EC1FA0" w:rsidRDefault="00EC1FA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6901844B" w14:textId="722D882B" w:rsidR="00EC1FA0" w:rsidRDefault="00EC1FA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55AD467C" w14:textId="71B99603" w:rsidR="004A7FD0" w:rsidRDefault="004A7FD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74B16995" w14:textId="6BF1E2E7" w:rsidR="00D57059" w:rsidRDefault="00D57059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6E446722" w14:textId="657BD2BE" w:rsidR="00841EAF" w:rsidRDefault="00841EAF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5A50A986" w14:textId="545A231E" w:rsidR="000360A5" w:rsidRDefault="000360A5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21021296" w14:textId="77777777" w:rsidR="00544D40" w:rsidRDefault="00544D4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269CFF8C" w14:textId="77777777" w:rsidR="00D57059" w:rsidRDefault="00D57059" w:rsidP="00EC1FA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25A06C81" w14:textId="4ED74486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  <w:u w:val="single"/>
        </w:rPr>
        <w:t>Do wiadomości:</w:t>
      </w:r>
    </w:p>
    <w:p w14:paraId="166F5893" w14:textId="4B6D2FD5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9B4E09">
        <w:rPr>
          <w:rFonts w:ascii="Arial" w:hAnsi="Arial" w:cs="Arial"/>
          <w:sz w:val="17"/>
          <w:szCs w:val="17"/>
        </w:rPr>
        <w:t>Urząd Marszałkowski Województwa Śląskiego:</w:t>
      </w:r>
      <w:r w:rsidRPr="009B4E09">
        <w:rPr>
          <w:rFonts w:ascii="Arial" w:hAnsi="Arial" w:cs="Arial"/>
          <w:sz w:val="17"/>
          <w:szCs w:val="17"/>
          <w:u w:val="single"/>
        </w:rPr>
        <w:t>powietrze@slaskie.pl</w:t>
      </w:r>
      <w:r w:rsidRPr="009B4E09">
        <w:rPr>
          <w:rFonts w:ascii="Arial" w:hAnsi="Arial" w:cs="Arial"/>
          <w:bCs/>
          <w:sz w:val="17"/>
          <w:szCs w:val="17"/>
          <w:u w:val="single"/>
        </w:rPr>
        <w:t>,</w:t>
      </w:r>
      <w:hyperlink r:id="rId13" w:history="1">
        <w:r w:rsidRPr="009B4E09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9B4E09">
        <w:rPr>
          <w:rFonts w:ascii="Arial" w:hAnsi="Arial" w:cs="Arial"/>
          <w:sz w:val="17"/>
          <w:szCs w:val="17"/>
          <w:u w:val="single"/>
        </w:rPr>
        <w:t>,</w:t>
      </w:r>
      <w:hyperlink r:id="rId14" w:history="1">
        <w:r w:rsidR="009B4E09" w:rsidRPr="009B4E09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14:paraId="04C16173" w14:textId="6FEA2520" w:rsidR="000F4D56" w:rsidRDefault="00EC1FA0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</w:rPr>
        <w:t xml:space="preserve">Wojewódzka Stacja </w:t>
      </w:r>
      <w:proofErr w:type="spellStart"/>
      <w:r w:rsidRPr="00851228">
        <w:rPr>
          <w:rFonts w:ascii="Arial" w:hAnsi="Arial" w:cs="Arial"/>
          <w:sz w:val="17"/>
          <w:szCs w:val="17"/>
        </w:rPr>
        <w:t>Sanitarno</w:t>
      </w:r>
      <w:proofErr w:type="spellEnd"/>
      <w:r w:rsidRPr="00851228">
        <w:rPr>
          <w:rFonts w:ascii="Arial" w:hAnsi="Arial" w:cs="Arial"/>
          <w:sz w:val="17"/>
          <w:szCs w:val="17"/>
        </w:rPr>
        <w:t xml:space="preserve"> – Epidemiologiczna w Katowicach: </w:t>
      </w:r>
      <w:hyperlink r:id="rId15" w:history="1">
        <w:r w:rsidRPr="00851228">
          <w:rPr>
            <w:rFonts w:ascii="Arial" w:hAnsi="Arial" w:cs="Arial"/>
            <w:sz w:val="17"/>
            <w:szCs w:val="17"/>
            <w:u w:val="single"/>
          </w:rPr>
          <w:t>wsse.katowice@pis.gov.pl</w:t>
        </w:r>
      </w:hyperlink>
    </w:p>
    <w:sectPr w:rsidR="000F4D56" w:rsidSect="00E6640D">
      <w:headerReference w:type="first" r:id="rId16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56079" w14:textId="77777777" w:rsidR="00FE1A7D" w:rsidRDefault="00FE1A7D" w:rsidP="00703F35">
      <w:pPr>
        <w:spacing w:after="0" w:line="240" w:lineRule="auto"/>
      </w:pPr>
      <w:r>
        <w:separator/>
      </w:r>
    </w:p>
  </w:endnote>
  <w:endnote w:type="continuationSeparator" w:id="0">
    <w:p w14:paraId="445C2157" w14:textId="77777777" w:rsidR="00FE1A7D" w:rsidRDefault="00FE1A7D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F78C4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2DE8C402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55B43B2B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127D1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73317C3A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4C77AE49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D6AA5" w14:textId="77777777" w:rsidR="00FE1A7D" w:rsidRDefault="00FE1A7D" w:rsidP="00703F35">
      <w:pPr>
        <w:spacing w:after="0" w:line="240" w:lineRule="auto"/>
      </w:pPr>
      <w:r>
        <w:separator/>
      </w:r>
    </w:p>
  </w:footnote>
  <w:footnote w:type="continuationSeparator" w:id="0">
    <w:p w14:paraId="2496C7A3" w14:textId="77777777" w:rsidR="00FE1A7D" w:rsidRDefault="00FE1A7D" w:rsidP="0070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5D29E" w14:textId="78033DE6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</w:rPr>
      <w:drawing>
        <wp:anchor distT="0" distB="0" distL="114300" distR="114300" simplePos="0" relativeHeight="251659264" behindDoc="0" locked="0" layoutInCell="1" allowOverlap="1" wp14:anchorId="707C23A0" wp14:editId="749FA2AB">
          <wp:simplePos x="0" y="0"/>
          <wp:positionH relativeFrom="column">
            <wp:posOffset>27940</wp:posOffset>
          </wp:positionH>
          <wp:positionV relativeFrom="paragraph">
            <wp:posOffset>-287020</wp:posOffset>
          </wp:positionV>
          <wp:extent cx="2803592" cy="864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0DB1D7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596C7905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316B8E95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1FC39A03" w14:textId="733E1165" w:rsidR="000F4D56" w:rsidRPr="009861DA" w:rsidRDefault="000F4D56" w:rsidP="000F4D56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 xml:space="preserve">Regionalny Wydział Monitoringu Środowiska w </w:t>
    </w:r>
    <w:r w:rsidR="00E0109D">
      <w:rPr>
        <w:rFonts w:ascii="Montserrat Light" w:hAnsi="Montserrat Light" w:cs="Arial"/>
        <w:b/>
        <w:noProof/>
        <w:color w:val="046838"/>
      </w:rPr>
      <w:t>Katowicach</w:t>
    </w:r>
  </w:p>
  <w:p w14:paraId="54AB2CE3" w14:textId="77777777" w:rsidR="0096032C" w:rsidRPr="005C2BD0" w:rsidRDefault="00E602DF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0DC72011">
        <v:rect id="_x0000_i1025" style="width:463.05pt;height:.05pt" o:hrpct="975" o:hralign="center" o:hrstd="t" o:hr="t" fillcolor="#a0a0a0" stroked="f"/>
      </w:pict>
    </w:r>
  </w:p>
  <w:p w14:paraId="7815A286" w14:textId="32628544" w:rsidR="007A7316" w:rsidRPr="00A90792" w:rsidRDefault="000F4D56" w:rsidP="00A90792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tel.</w:t>
    </w:r>
    <w:r w:rsidR="00762984" w:rsidRPr="00707B6B">
      <w:rPr>
        <w:lang w:val="en-US"/>
      </w:rPr>
      <w:t xml:space="preserve"> 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+48 32 20 17 625</w:t>
    </w: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>e-mail:</w:t>
    </w:r>
    <w:r w:rsidR="00762984" w:rsidRPr="00707B6B">
      <w:rPr>
        <w:lang w:val="en-US"/>
      </w:rPr>
      <w:t xml:space="preserve"> 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rwmskatowice@gios.gov.pl</w:t>
    </w: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</w:r>
    <w:proofErr w:type="spellStart"/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adres</w:t>
    </w:r>
    <w:proofErr w:type="spellEnd"/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: 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ul. 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>Wita Stwosza 2, 40-036 Katowice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4CFA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</w:rPr>
      <w:drawing>
        <wp:anchor distT="0" distB="0" distL="114300" distR="114300" simplePos="0" relativeHeight="251661312" behindDoc="0" locked="0" layoutInCell="1" allowOverlap="1" wp14:anchorId="1004695C" wp14:editId="144AB575">
          <wp:simplePos x="0" y="0"/>
          <wp:positionH relativeFrom="column">
            <wp:posOffset>27940</wp:posOffset>
          </wp:positionH>
          <wp:positionV relativeFrom="paragraph">
            <wp:posOffset>-325120</wp:posOffset>
          </wp:positionV>
          <wp:extent cx="2803592" cy="864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0BC864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6D139FA8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24E0EF7C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645040D6" w14:textId="77777777" w:rsidR="00E6640D" w:rsidRPr="009861DA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>Departament Monitoringu Środowiska</w:t>
    </w:r>
  </w:p>
  <w:p w14:paraId="75D434F2" w14:textId="77777777" w:rsidR="00E6640D" w:rsidRPr="005C2BD0" w:rsidRDefault="00E602DF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7351887E">
        <v:rect id="_x0000_i1026" style="width:463.05pt;height:.05pt" o:hrpct="975" o:hralign="center" o:hrstd="t" o:hr="t" fillcolor="#a0a0a0" stroked="f"/>
      </w:pict>
    </w:r>
  </w:p>
  <w:p w14:paraId="690014A2" w14:textId="77777777" w:rsidR="00E6640D" w:rsidRPr="00425B8B" w:rsidRDefault="00E6640D" w:rsidP="0096032C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tel.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+48 22 74 27 00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e-mail: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sekretariatdm@gios.gov.pl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proofErr w:type="spellStart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adres</w:t>
    </w:r>
    <w:proofErr w:type="spellEnd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: 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Al. </w:t>
    </w:r>
    <w:proofErr w:type="spellStart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Jerozolimskie</w:t>
    </w:r>
    <w:proofErr w:type="spellEnd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92, 00-807 Warszawa</w:t>
    </w:r>
  </w:p>
  <w:p w14:paraId="43247A45" w14:textId="77777777" w:rsidR="00E6640D" w:rsidRDefault="00E6640D" w:rsidP="0096032C">
    <w:pPr>
      <w:pStyle w:val="Nagwek"/>
    </w:pPr>
  </w:p>
  <w:p w14:paraId="697386B9" w14:textId="77777777" w:rsidR="00E6640D" w:rsidRDefault="00E6640D" w:rsidP="007A7316">
    <w:pPr>
      <w:pStyle w:val="Nagwek"/>
      <w:tabs>
        <w:tab w:val="clear" w:pos="4536"/>
        <w:tab w:val="clear" w:pos="9072"/>
        <w:tab w:val="left" w:pos="79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21C95"/>
    <w:rsid w:val="00034E7B"/>
    <w:rsid w:val="000360A5"/>
    <w:rsid w:val="00044FB9"/>
    <w:rsid w:val="00050F57"/>
    <w:rsid w:val="00053768"/>
    <w:rsid w:val="00094F02"/>
    <w:rsid w:val="000975A8"/>
    <w:rsid w:val="000B6FF6"/>
    <w:rsid w:val="000F0BF1"/>
    <w:rsid w:val="000F3B1C"/>
    <w:rsid w:val="000F4D56"/>
    <w:rsid w:val="000F5962"/>
    <w:rsid w:val="00114456"/>
    <w:rsid w:val="00124D02"/>
    <w:rsid w:val="00145359"/>
    <w:rsid w:val="00187CA7"/>
    <w:rsid w:val="001A1115"/>
    <w:rsid w:val="001D7FE4"/>
    <w:rsid w:val="001F54A6"/>
    <w:rsid w:val="002010EF"/>
    <w:rsid w:val="0020211A"/>
    <w:rsid w:val="002041C5"/>
    <w:rsid w:val="00225EC3"/>
    <w:rsid w:val="00230359"/>
    <w:rsid w:val="00287DE1"/>
    <w:rsid w:val="002D493C"/>
    <w:rsid w:val="002E7002"/>
    <w:rsid w:val="00324814"/>
    <w:rsid w:val="00335999"/>
    <w:rsid w:val="0033743D"/>
    <w:rsid w:val="0036308B"/>
    <w:rsid w:val="00364790"/>
    <w:rsid w:val="00370334"/>
    <w:rsid w:val="0037187B"/>
    <w:rsid w:val="003757C3"/>
    <w:rsid w:val="003823B1"/>
    <w:rsid w:val="003A053D"/>
    <w:rsid w:val="003A08B5"/>
    <w:rsid w:val="003B3212"/>
    <w:rsid w:val="003E6996"/>
    <w:rsid w:val="00425B8B"/>
    <w:rsid w:val="00443B95"/>
    <w:rsid w:val="00456481"/>
    <w:rsid w:val="004703BD"/>
    <w:rsid w:val="0047101C"/>
    <w:rsid w:val="00472FE6"/>
    <w:rsid w:val="004807BC"/>
    <w:rsid w:val="00486D2D"/>
    <w:rsid w:val="004A7FD0"/>
    <w:rsid w:val="004B4FBA"/>
    <w:rsid w:val="004B7F06"/>
    <w:rsid w:val="004C015C"/>
    <w:rsid w:val="004C666A"/>
    <w:rsid w:val="004E1E50"/>
    <w:rsid w:val="004F1953"/>
    <w:rsid w:val="004F3A01"/>
    <w:rsid w:val="0051618F"/>
    <w:rsid w:val="00540418"/>
    <w:rsid w:val="00544D40"/>
    <w:rsid w:val="00553CC4"/>
    <w:rsid w:val="00574CAC"/>
    <w:rsid w:val="0058479F"/>
    <w:rsid w:val="005A23AE"/>
    <w:rsid w:val="005D2F53"/>
    <w:rsid w:val="005D48BA"/>
    <w:rsid w:val="005D651E"/>
    <w:rsid w:val="005F30DF"/>
    <w:rsid w:val="005F3247"/>
    <w:rsid w:val="00606E32"/>
    <w:rsid w:val="006142DD"/>
    <w:rsid w:val="00661BA6"/>
    <w:rsid w:val="00691E5A"/>
    <w:rsid w:val="006B3DAC"/>
    <w:rsid w:val="006C154E"/>
    <w:rsid w:val="006D350A"/>
    <w:rsid w:val="00703F35"/>
    <w:rsid w:val="0070525D"/>
    <w:rsid w:val="00707B6B"/>
    <w:rsid w:val="00711088"/>
    <w:rsid w:val="007141DA"/>
    <w:rsid w:val="007336BE"/>
    <w:rsid w:val="00762984"/>
    <w:rsid w:val="007659E0"/>
    <w:rsid w:val="00773CEA"/>
    <w:rsid w:val="007807EA"/>
    <w:rsid w:val="007A5A76"/>
    <w:rsid w:val="007A7184"/>
    <w:rsid w:val="007A7316"/>
    <w:rsid w:val="007C6522"/>
    <w:rsid w:val="007C65DE"/>
    <w:rsid w:val="007D6E12"/>
    <w:rsid w:val="007E2455"/>
    <w:rsid w:val="007E5B50"/>
    <w:rsid w:val="00801EDA"/>
    <w:rsid w:val="00821A8B"/>
    <w:rsid w:val="00826848"/>
    <w:rsid w:val="00841EAF"/>
    <w:rsid w:val="008469FB"/>
    <w:rsid w:val="00846B8D"/>
    <w:rsid w:val="00876CAB"/>
    <w:rsid w:val="00884571"/>
    <w:rsid w:val="008B1CA7"/>
    <w:rsid w:val="008B698A"/>
    <w:rsid w:val="008C473C"/>
    <w:rsid w:val="008E11BD"/>
    <w:rsid w:val="008E7893"/>
    <w:rsid w:val="00901141"/>
    <w:rsid w:val="00904CE8"/>
    <w:rsid w:val="00905C1B"/>
    <w:rsid w:val="00913E8D"/>
    <w:rsid w:val="00917199"/>
    <w:rsid w:val="009265A0"/>
    <w:rsid w:val="00955C8D"/>
    <w:rsid w:val="0096032C"/>
    <w:rsid w:val="00971D59"/>
    <w:rsid w:val="009815B2"/>
    <w:rsid w:val="009861DA"/>
    <w:rsid w:val="009A3AA5"/>
    <w:rsid w:val="009B23E5"/>
    <w:rsid w:val="009B4E09"/>
    <w:rsid w:val="009C21AF"/>
    <w:rsid w:val="009D7157"/>
    <w:rsid w:val="009E6ED0"/>
    <w:rsid w:val="009F438E"/>
    <w:rsid w:val="009F7BD4"/>
    <w:rsid w:val="00A05BB9"/>
    <w:rsid w:val="00A06F12"/>
    <w:rsid w:val="00A37A15"/>
    <w:rsid w:val="00A44D48"/>
    <w:rsid w:val="00A451C9"/>
    <w:rsid w:val="00A56DF1"/>
    <w:rsid w:val="00A61E06"/>
    <w:rsid w:val="00A6689D"/>
    <w:rsid w:val="00A73F81"/>
    <w:rsid w:val="00A90792"/>
    <w:rsid w:val="00AA78DF"/>
    <w:rsid w:val="00AB1F49"/>
    <w:rsid w:val="00AC7D31"/>
    <w:rsid w:val="00B067EF"/>
    <w:rsid w:val="00B12A2E"/>
    <w:rsid w:val="00B1350B"/>
    <w:rsid w:val="00B423E1"/>
    <w:rsid w:val="00B4695D"/>
    <w:rsid w:val="00B518C3"/>
    <w:rsid w:val="00B55B09"/>
    <w:rsid w:val="00B62C65"/>
    <w:rsid w:val="00B85413"/>
    <w:rsid w:val="00B90EC7"/>
    <w:rsid w:val="00B92265"/>
    <w:rsid w:val="00B93A63"/>
    <w:rsid w:val="00B9438C"/>
    <w:rsid w:val="00BB3044"/>
    <w:rsid w:val="00BD41BD"/>
    <w:rsid w:val="00C16EFB"/>
    <w:rsid w:val="00C229D9"/>
    <w:rsid w:val="00C264DD"/>
    <w:rsid w:val="00C472D4"/>
    <w:rsid w:val="00C60271"/>
    <w:rsid w:val="00C6744D"/>
    <w:rsid w:val="00CC6F29"/>
    <w:rsid w:val="00CD6E8E"/>
    <w:rsid w:val="00CE77DB"/>
    <w:rsid w:val="00D02039"/>
    <w:rsid w:val="00D32347"/>
    <w:rsid w:val="00D36B16"/>
    <w:rsid w:val="00D37360"/>
    <w:rsid w:val="00D40D85"/>
    <w:rsid w:val="00D5442D"/>
    <w:rsid w:val="00D57059"/>
    <w:rsid w:val="00D62BF7"/>
    <w:rsid w:val="00D94DA7"/>
    <w:rsid w:val="00DA0BD8"/>
    <w:rsid w:val="00DD6904"/>
    <w:rsid w:val="00DE693D"/>
    <w:rsid w:val="00DE6B98"/>
    <w:rsid w:val="00DF4954"/>
    <w:rsid w:val="00E0109D"/>
    <w:rsid w:val="00E04691"/>
    <w:rsid w:val="00E2366C"/>
    <w:rsid w:val="00E23C65"/>
    <w:rsid w:val="00E42178"/>
    <w:rsid w:val="00E602DF"/>
    <w:rsid w:val="00E6640D"/>
    <w:rsid w:val="00E85F89"/>
    <w:rsid w:val="00E913B7"/>
    <w:rsid w:val="00EB3BFE"/>
    <w:rsid w:val="00EC1FA0"/>
    <w:rsid w:val="00EF3C6B"/>
    <w:rsid w:val="00F276FA"/>
    <w:rsid w:val="00F6510E"/>
    <w:rsid w:val="00F816AC"/>
    <w:rsid w:val="00FA34A3"/>
    <w:rsid w:val="00FB6580"/>
    <w:rsid w:val="00FB71C8"/>
    <w:rsid w:val="00FD28D2"/>
    <w:rsid w:val="00FE1A7D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rzecznik@slaskie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wietrze.gios.gov.pl/pjp/airPollution?woj=slaski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os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sse.katowice@pis.gov.pl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sekretariat.marszalka@sla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2C224-5709-4871-ACAA-E6E8D4CCA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676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Norbert Grzechowski</cp:lastModifiedBy>
  <cp:revision>8</cp:revision>
  <cp:lastPrinted>2021-02-10T09:04:00Z</cp:lastPrinted>
  <dcterms:created xsi:type="dcterms:W3CDTF">2021-02-10T09:04:00Z</dcterms:created>
  <dcterms:modified xsi:type="dcterms:W3CDTF">2021-02-10T09:15:00Z</dcterms:modified>
</cp:coreProperties>
</file>